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4"/>
          <w:szCs w:val="44"/>
          <w:rtl w:val="0"/>
        </w:rPr>
        <w:t xml:space="preserve">      Тема: Однокоренные слова (повторение)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  <w:drawing>
          <wp:inline distB="114300" distT="114300" distL="114300" distR="114300">
            <wp:extent cx="1911732" cy="1602010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1732" cy="16020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                     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ФИ:________________________________________________________________________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  <w:drawing>
          <wp:inline distB="114300" distT="114300" distL="114300" distR="114300">
            <wp:extent cx="700088" cy="70008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5280" l="25249" r="25748" t="25965"/>
                    <a:stretch>
                      <a:fillRect/>
                    </a:stretch>
                  </pic:blipFill>
                  <pic:spPr>
                    <a:xfrm>
                      <a:off x="0" y="0"/>
                      <a:ext cx="700088" cy="700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 Задание 1. «Найди родственников». Прочитай группу слов. В каждой строке найди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u w:val="single"/>
          <w:rtl w:val="0"/>
        </w:rPr>
        <w:t xml:space="preserve">подчеркни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лишнее слово, которое не является однокоренным с остальными.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1. Гора, гористый, горевать, горный. 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2. Лес, лестница, лесник, лесной.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3. Вода, водный, водитель, подводный.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4. Снег, снежный, снеговик, смежный. 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5. Ходить, выход, ходули, холод.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  <w:drawing>
          <wp:inline distB="114300" distT="114300" distL="114300" distR="114300">
            <wp:extent cx="700088" cy="7000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5280" l="25249" r="25748" t="25965"/>
                    <a:stretch>
                      <a:fillRect/>
                    </a:stretch>
                  </pic:blipFill>
                  <pic:spPr>
                    <a:xfrm>
                      <a:off x="0" y="0"/>
                      <a:ext cx="700088" cy="700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Задание 2 «Собери семейку». Выдели корень в словах-подсказках. Запиши к каждому слову по 2 однокоренных слова. Первое — признак предмета (какой?), второе — действие (что делать?).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Образец: Сад -&gt; садовый (какой?), сажать (что делать?).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1. Свет -&gt;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(какой?),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(что делать?).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2. Лёт -&gt;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(какой?),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(что делать?). 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3. Мороз -&gt;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(какой?),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(что делать?).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  <w:drawing>
          <wp:inline distB="114300" distT="114300" distL="114300" distR="114300">
            <wp:extent cx="700088" cy="700088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5280" l="25249" r="25748" t="25965"/>
                    <a:stretch>
                      <a:fillRect/>
                    </a:stretch>
                  </pic:blipFill>
                  <pic:spPr>
                    <a:xfrm>
                      <a:off x="0" y="0"/>
                      <a:ext cx="700088" cy="700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Задание 3 . «Исправь ошибку Леопольда» Леопольд перепутал все понятия! Он утверждает, что формы одного слова — это однокоренные слова. Прочитай его примеры. Согласен ли ты с ним? Напиши «Да» или «Нет» и объясни почему.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1. Река, речке, о реке.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Леопольд : Это однокоренные слова!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i w:val="1"/>
          <w:i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Твой ответ: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___________.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Почему?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______________________________________________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i w:val="1"/>
          <w:i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2. Бежать, бегает, бегу. 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Леопольд : Это однокоренные слова!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i w:val="1"/>
          <w:i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Твой ответ: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__________.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Почему?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_______________________________________________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i w:val="1"/>
          <w:i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3. Дом, домашний, домовой. 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Леопольд : Это однокоренные слова! 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i w:val="1"/>
          <w:i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Твой ответ: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__________.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Почему?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36"/>
          <w:szCs w:val="36"/>
          <w:rtl w:val="0"/>
        </w:rPr>
        <w:t xml:space="preserve"> _______________________________________________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i w:val="1"/>
          <w:i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  <w:drawing>
          <wp:inline distB="114300" distT="114300" distL="114300" distR="114300">
            <wp:extent cx="700088" cy="700088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5280" l="25249" r="25748" t="25965"/>
                    <a:stretch>
                      <a:fillRect/>
                    </a:stretch>
                  </pic:blipFill>
                  <pic:spPr>
                    <a:xfrm>
                      <a:off x="0" y="0"/>
                      <a:ext cx="700088" cy="700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Задание 4  «Сказка из одного корня»  Объединитесь в пару. Ваша задача — составить маленький связный рассказ (3-5 предложений), используя как можно больше однокоренных слов к слову, которое вы вытяните. Подчеркните все однокоренные слова в вашем тексте и выделите в них общий корень.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Пример для слова "ЛЕТО": «Наступило лето. Мы целое лето прожили у бабушки. Бабушка солила на зиму летние опята. Однажды мы нашли леток с дикими пчёлами».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Ответ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  <w:drawing>
          <wp:inline distB="114300" distT="114300" distL="114300" distR="114300">
            <wp:extent cx="700088" cy="700088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5280" l="25249" r="25748" t="25965"/>
                    <a:stretch>
                      <a:fillRect/>
                    </a:stretch>
                  </pic:blipFill>
                  <pic:spPr>
                    <a:xfrm>
                      <a:off x="0" y="0"/>
                      <a:ext cx="700088" cy="700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Задание 5 . «Создай слово-семью»Объединитесь в группы по 3-4 человека. Ваша задача — создать красочный плакат «Семейство слов». 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Ход работы: 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1. Выберите одно слово-родитель из списка: ЦВЕТ, РЫБ, СНЕГ, ЛЕТО. 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2. В центре вашего плаката крупно напишите это слово и выделите корень.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3. Вокруг «слова-родителя» напишите и красиво нарисуйте не менее 5 однокоренных слов. Постарайтесь, чтобы среди них были слова разных частей речи (предмет, признак, действие). 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4. Ваш плакат должен быть ярким и понятным. Можно использовать стрелочки, рисуночки-подсказки.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ПРИЛОЖЕНИЕ 1 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Задание 4.</w:t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Карточка 1: Ваше слово-корень — СНЕГ.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Карточка 2: Ваше слово-корень — ЛЕС. </w:t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Карточка 3: Ваше слово-корень — ВОД. 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Карточка 4: Ваше слово-корень — ЦВЕТ. </w:t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